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tbl>
      <w:tblPr>
        <w:tblW w:w="7163" w:type="dxa"/>
        <w:jc w:val="center"/>
        <w:tblLook w:val="04A0"/>
      </w:tblPr>
      <w:tblGrid>
        <w:gridCol w:w="5239"/>
        <w:gridCol w:w="962"/>
        <w:gridCol w:w="962"/>
      </w:tblGrid>
      <w:tr w:rsidR="000E3433" w:rsidRPr="006E70B7">
        <w:trPr>
          <w:trHeight w:val="288"/>
          <w:jc w:val="center"/>
        </w:trPr>
        <w:tc>
          <w:tcPr>
            <w:tcW w:w="5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E3433" w:rsidRPr="006E70B7" w:rsidRDefault="000E3433" w:rsidP="007A638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3433" w:rsidRPr="006E70B7" w:rsidRDefault="000E3433" w:rsidP="007A6384">
            <w:pPr>
              <w:spacing w:after="0" w:line="240" w:lineRule="auto"/>
              <w:rPr>
                <w:rFonts w:ascii="Helvetica" w:eastAsia="Times New Roman" w:hAnsi="Helvetica" w:cs="Times New Roman"/>
                <w:sz w:val="20"/>
                <w:szCs w:val="20"/>
              </w:rPr>
            </w:pPr>
          </w:p>
        </w:tc>
        <w:tc>
          <w:tcPr>
            <w:tcW w:w="962" w:type="dxa"/>
            <w:noWrap/>
          </w:tcPr>
          <w:p w:rsidR="000E3433" w:rsidRPr="006E70B7" w:rsidRDefault="000E3433" w:rsidP="007A6384">
            <w:pPr>
              <w:spacing w:after="0" w:line="240" w:lineRule="auto"/>
              <w:rPr>
                <w:rFonts w:ascii="Helvetica" w:eastAsia="Times New Roman" w:hAnsi="Helvetica" w:cs="Times New Roman"/>
                <w:sz w:val="20"/>
                <w:szCs w:val="20"/>
              </w:rPr>
            </w:pPr>
          </w:p>
        </w:tc>
      </w:tr>
    </w:tbl>
    <w:p w:rsidR="000E3433" w:rsidRPr="006E70B7" w:rsidRDefault="009F0A6E" w:rsidP="000E3433">
      <w:pPr>
        <w:rPr>
          <w:rFonts w:ascii="Helvetica" w:hAnsi="Helvetica"/>
        </w:rPr>
      </w:pPr>
      <w:bookmarkStart w:id="0" w:name="_GoBack"/>
      <w:bookmarkEnd w:id="0"/>
      <w:r w:rsidRPr="006E70B7">
        <w:rPr>
          <w:rFonts w:ascii="Helvetica" w:hAnsi="Helvetica"/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" o:spid="_x0000_s1026" type="#_x0000_t202" style="position:absolute;margin-left:131.6pt;margin-top:-19.35pt;width:260.4pt;height:11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" stroked="f">
            <v:textbox style="mso-fit-shape-to-text:t">
              <w:txbxContent>
                <w:p w:rsidR="000E3433" w:rsidRPr="00501941" w:rsidRDefault="000E3433" w:rsidP="00B942F5">
                  <w:pPr>
                    <w:spacing w:line="240" w:lineRule="auto"/>
                    <w:contextualSpacing/>
                    <w:jc w:val="center"/>
                    <w:rPr>
                      <w:rFonts w:ascii="Copperplate Gothic Bold" w:hAnsi="Copperplate Gothic Bold"/>
                      <w:sz w:val="12"/>
                    </w:rPr>
                  </w:pPr>
                  <w:r w:rsidRPr="00501941">
                    <w:rPr>
                      <w:rFonts w:ascii="Copperplate Gothic Bold" w:hAnsi="Copperplate Gothic Bold"/>
                      <w:sz w:val="12"/>
                    </w:rPr>
                    <w:t>FRATERNITIE,</w:t>
                  </w:r>
                </w:p>
                <w:p w:rsidR="000E3433" w:rsidRPr="00501941" w:rsidRDefault="000E3433" w:rsidP="00B942F5">
                  <w:pPr>
                    <w:spacing w:line="240" w:lineRule="auto"/>
                    <w:contextualSpacing/>
                    <w:jc w:val="center"/>
                    <w:rPr>
                      <w:rFonts w:ascii="Copperplate Gothic Bold" w:hAnsi="Copperplate Gothic Bold"/>
                      <w:sz w:val="12"/>
                    </w:rPr>
                  </w:pPr>
                  <w:r w:rsidRPr="00501941">
                    <w:rPr>
                      <w:rFonts w:ascii="Copperplate Gothic Bold" w:hAnsi="Copperplate Gothic Bold"/>
                      <w:sz w:val="12"/>
                    </w:rPr>
                    <w:t>SORORITIE,</w:t>
                  </w:r>
                </w:p>
                <w:p w:rsidR="000E3433" w:rsidRPr="00501941" w:rsidRDefault="000E3433" w:rsidP="00472D7B">
                  <w:pPr>
                    <w:spacing w:line="240" w:lineRule="auto"/>
                    <w:contextualSpacing/>
                    <w:jc w:val="center"/>
                    <w:rPr>
                      <w:rFonts w:ascii="Copperplate Gothic Bold" w:hAnsi="Copperplate Gothic Bold"/>
                      <w:sz w:val="12"/>
                    </w:rPr>
                  </w:pPr>
                  <w:r w:rsidRPr="00501941">
                    <w:rPr>
                      <w:rFonts w:ascii="Copperplate Gothic Bold" w:hAnsi="Copperplate Gothic Bold"/>
                      <w:sz w:val="12"/>
                    </w:rPr>
                    <w:t>BRASSERIE.</w:t>
                  </w:r>
                </w:p>
                <w:p w:rsidR="000E3433" w:rsidRPr="00501941" w:rsidRDefault="000E3433" w:rsidP="00B942F5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Copperplate Gothic Bold" w:hAnsi="Copperplate Gothic Bold"/>
                      <w:sz w:val="12"/>
                    </w:rPr>
                  </w:pPr>
                  <w:r w:rsidRPr="00B942F5">
                    <w:rPr>
                      <w:rFonts w:ascii="Copperplate Gothic Bold" w:hAnsi="Copperplate Gothic Bold"/>
                      <w:sz w:val="12"/>
                    </w:rPr>
                    <w:t>Nous sommes grecs</w:t>
                  </w:r>
                </w:p>
              </w:txbxContent>
            </v:textbox>
          </v:shape>
        </w:pict>
      </w:r>
      <w:r w:rsidR="00D252A4" w:rsidRPr="006E70B7">
        <w:rPr>
          <w:rFonts w:ascii="Helvetica" w:hAnsi="Helvetica"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2716530</wp:posOffset>
            </wp:positionH>
            <wp:positionV relativeFrom="paragraph">
              <wp:posOffset>-472440</wp:posOffset>
            </wp:positionV>
            <wp:extent cx="1181100" cy="914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SFS_Clip_Art_Pack_Laurels_Free_(4)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433" w:rsidRPr="006E70B7" w:rsidRDefault="000E3433" w:rsidP="000E3433">
      <w:pPr>
        <w:rPr>
          <w:rFonts w:ascii="Helvetica" w:hAnsi="Helvetica"/>
        </w:rPr>
      </w:pPr>
    </w:p>
    <w:p w:rsidR="00796CE0" w:rsidRPr="006E70B7" w:rsidRDefault="00796CE0" w:rsidP="00796CE0">
      <w:pPr>
        <w:spacing w:line="240" w:lineRule="auto"/>
        <w:contextualSpacing/>
        <w:jc w:val="center"/>
        <w:rPr>
          <w:rFonts w:ascii="Helvetica" w:hAnsi="Helvetica"/>
          <w:sz w:val="32"/>
        </w:rPr>
      </w:pPr>
      <w:r w:rsidRPr="006E70B7">
        <w:rPr>
          <w:rFonts w:ascii="Helvetica" w:hAnsi="Helvetica"/>
          <w:sz w:val="32"/>
        </w:rPr>
        <w:t>Greekfest</w:t>
      </w:r>
    </w:p>
    <w:p w:rsidR="000E3433" w:rsidRPr="006E70B7" w:rsidRDefault="000E3433" w:rsidP="00501941">
      <w:pPr>
        <w:jc w:val="center"/>
        <w:rPr>
          <w:rFonts w:ascii="Helvetica" w:hAnsi="Helvetica"/>
          <w:sz w:val="32"/>
        </w:rPr>
      </w:pPr>
      <w:r w:rsidRPr="006E70B7">
        <w:rPr>
          <w:rFonts w:ascii="Helvetica" w:hAnsi="Helvetica"/>
          <w:sz w:val="32"/>
        </w:rPr>
        <w:t xml:space="preserve">Brew Pub Tour </w:t>
      </w:r>
    </w:p>
    <w:p w:rsidR="003E670E" w:rsidRPr="006E70B7" w:rsidRDefault="00796CE0" w:rsidP="003E670E">
      <w:pPr>
        <w:spacing w:line="240" w:lineRule="auto"/>
        <w:contextualSpacing/>
        <w:jc w:val="center"/>
        <w:rPr>
          <w:rFonts w:ascii="Helvetica" w:hAnsi="Helvetica"/>
          <w:sz w:val="24"/>
        </w:rPr>
      </w:pPr>
      <w:r w:rsidRPr="006E70B7">
        <w:rPr>
          <w:rFonts w:ascii="Helvetica" w:hAnsi="Helvetica"/>
          <w:sz w:val="24"/>
        </w:rPr>
        <w:t xml:space="preserve">For those who </w:t>
      </w:r>
      <w:r w:rsidR="003E670E" w:rsidRPr="006E70B7">
        <w:rPr>
          <w:rFonts w:ascii="Helvetica" w:hAnsi="Helvetica"/>
          <w:sz w:val="24"/>
        </w:rPr>
        <w:t xml:space="preserve">are not paddlers (that’s hazing, you know), join us for a tour of several local </w:t>
      </w:r>
      <w:proofErr w:type="gramStart"/>
      <w:r w:rsidR="003E670E" w:rsidRPr="006E70B7">
        <w:rPr>
          <w:rFonts w:ascii="Helvetica" w:hAnsi="Helvetica"/>
          <w:sz w:val="24"/>
        </w:rPr>
        <w:t>brew pubs</w:t>
      </w:r>
      <w:proofErr w:type="gramEnd"/>
      <w:r w:rsidR="003E670E" w:rsidRPr="006E70B7">
        <w:rPr>
          <w:rFonts w:ascii="Helvetica" w:hAnsi="Helvetica"/>
          <w:sz w:val="24"/>
        </w:rPr>
        <w:t xml:space="preserve">! </w:t>
      </w:r>
    </w:p>
    <w:p w:rsidR="00FD72FC" w:rsidRPr="006E70B7" w:rsidRDefault="003E670E" w:rsidP="00FD72FC">
      <w:pPr>
        <w:spacing w:line="240" w:lineRule="auto"/>
        <w:contextualSpacing/>
        <w:jc w:val="center"/>
        <w:rPr>
          <w:rFonts w:ascii="Helvetica" w:hAnsi="Helvetica"/>
          <w:sz w:val="24"/>
        </w:rPr>
      </w:pPr>
      <w:r w:rsidRPr="006E70B7">
        <w:rPr>
          <w:rFonts w:ascii="Helvetica" w:hAnsi="Helvetica"/>
          <w:sz w:val="24"/>
        </w:rPr>
        <w:t xml:space="preserve">The price for this day of libation covers transportation to five area </w:t>
      </w:r>
      <w:proofErr w:type="gramStart"/>
      <w:r w:rsidRPr="006E70B7">
        <w:rPr>
          <w:rFonts w:ascii="Helvetica" w:hAnsi="Helvetica"/>
          <w:sz w:val="24"/>
        </w:rPr>
        <w:t>brew pubs</w:t>
      </w:r>
      <w:proofErr w:type="gramEnd"/>
      <w:r w:rsidR="00FD72FC" w:rsidRPr="006E70B7">
        <w:rPr>
          <w:rFonts w:ascii="Helvetica" w:hAnsi="Helvetica"/>
          <w:sz w:val="24"/>
        </w:rPr>
        <w:t xml:space="preserve"> </w:t>
      </w:r>
    </w:p>
    <w:p w:rsidR="00796CE0" w:rsidRPr="006E70B7" w:rsidRDefault="00FD72FC" w:rsidP="00501941">
      <w:pPr>
        <w:jc w:val="center"/>
        <w:rPr>
          <w:rFonts w:ascii="Helvetica" w:hAnsi="Helvetica"/>
          <w:sz w:val="18"/>
        </w:rPr>
      </w:pPr>
      <w:r w:rsidRPr="006E70B7">
        <w:rPr>
          <w:rFonts w:ascii="Helvetica" w:hAnsi="Helvetica"/>
          <w:sz w:val="24"/>
        </w:rPr>
        <w:t>(</w:t>
      </w:r>
      <w:proofErr w:type="gramStart"/>
      <w:r w:rsidRPr="006E70B7">
        <w:rPr>
          <w:rFonts w:ascii="Helvetica" w:hAnsi="Helvetica"/>
          <w:sz w:val="24"/>
        </w:rPr>
        <w:t>lunch</w:t>
      </w:r>
      <w:proofErr w:type="gramEnd"/>
      <w:r w:rsidRPr="006E70B7">
        <w:rPr>
          <w:rFonts w:ascii="Helvetica" w:hAnsi="Helvetica"/>
          <w:sz w:val="24"/>
        </w:rPr>
        <w:t xml:space="preserve"> and beer purchases not included)</w:t>
      </w:r>
      <w:r w:rsidR="003E670E" w:rsidRPr="006E70B7">
        <w:rPr>
          <w:rFonts w:ascii="Helvetica" w:hAnsi="Helvetica"/>
          <w:sz w:val="24"/>
        </w:rPr>
        <w:t>:</w:t>
      </w:r>
    </w:p>
    <w:p w:rsidR="000E3433" w:rsidRPr="006E70B7" w:rsidRDefault="000E3433" w:rsidP="0035554A">
      <w:pPr>
        <w:spacing w:line="240" w:lineRule="auto"/>
        <w:contextualSpacing/>
        <w:jc w:val="center"/>
        <w:rPr>
          <w:rFonts w:ascii="Helvetica" w:hAnsi="Helvetica"/>
        </w:rPr>
      </w:pPr>
      <w:r w:rsidRPr="006E70B7">
        <w:rPr>
          <w:rFonts w:ascii="Helvetica" w:hAnsi="Helvetica"/>
        </w:rPr>
        <w:t>Depart Indian Head Campground at 10:15am on Saturday, June 24.</w:t>
      </w:r>
    </w:p>
    <w:p w:rsidR="00501941" w:rsidRPr="006E70B7" w:rsidRDefault="00501941" w:rsidP="00501941">
      <w:pPr>
        <w:jc w:val="center"/>
        <w:rPr>
          <w:rFonts w:ascii="Helvetica" w:hAnsi="Helvetica"/>
        </w:rPr>
      </w:pPr>
      <w:r w:rsidRPr="006E70B7">
        <w:rPr>
          <w:rFonts w:ascii="Helvetica" w:hAnsi="Helvetica"/>
          <w:noProof/>
        </w:rPr>
        <w:drawing>
          <wp:inline distT="0" distB="0" distL="0" distR="0">
            <wp:extent cx="4069186" cy="1828800"/>
            <wp:effectExtent l="0" t="0" r="762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186" cy="1828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01941" w:rsidRPr="006E70B7" w:rsidRDefault="00501941" w:rsidP="00501941">
      <w:pPr>
        <w:jc w:val="center"/>
        <w:rPr>
          <w:rFonts w:ascii="Helvetica" w:hAnsi="Helvetica"/>
          <w:sz w:val="10"/>
        </w:rPr>
      </w:pPr>
    </w:p>
    <w:p w:rsidR="000E3433" w:rsidRPr="006E70B7" w:rsidRDefault="000E3433" w:rsidP="00D252A4">
      <w:pPr>
        <w:spacing w:line="240" w:lineRule="auto"/>
        <w:contextualSpacing/>
        <w:jc w:val="center"/>
        <w:rPr>
          <w:rFonts w:ascii="Helvetica" w:hAnsi="Helvetica"/>
        </w:rPr>
      </w:pPr>
      <w:r w:rsidRPr="006E70B7">
        <w:rPr>
          <w:rFonts w:ascii="Helvetica" w:hAnsi="Helvetica"/>
        </w:rPr>
        <w:t>First stop: Rusty Rail Brewing Company, Mifflinburg</w:t>
      </w:r>
    </w:p>
    <w:p w:rsidR="00501941" w:rsidRPr="006E70B7" w:rsidRDefault="00501941" w:rsidP="00501941">
      <w:pPr>
        <w:jc w:val="center"/>
        <w:rPr>
          <w:rFonts w:ascii="Helvetica" w:hAnsi="Helvetica"/>
        </w:rPr>
      </w:pPr>
      <w:r w:rsidRPr="006E70B7">
        <w:rPr>
          <w:rFonts w:ascii="Helvetica" w:hAnsi="Helvetica"/>
          <w:noProof/>
        </w:rPr>
        <w:drawing>
          <wp:inline distT="0" distB="0" distL="0" distR="0">
            <wp:extent cx="4069080" cy="1828800"/>
            <wp:effectExtent l="0" t="0" r="7620" b="0"/>
            <wp:docPr id="4" name="Picture 3" descr="http://www.rustyrailbrewing.com/data/uploads/media/image/Entrance-looking-toward-Main-Dining-area-After.jpg?w=7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://www.rustyrailbrewing.com/data/uploads/media/image/Entrance-looking-toward-Main-Dining-area-After.jpg?w=700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1828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E670E" w:rsidRPr="006E70B7" w:rsidRDefault="003E670E" w:rsidP="00D252A4">
      <w:pPr>
        <w:spacing w:line="240" w:lineRule="auto"/>
        <w:contextualSpacing/>
        <w:jc w:val="center"/>
        <w:rPr>
          <w:rFonts w:ascii="Helvetica" w:hAnsi="Helvetica"/>
          <w:sz w:val="10"/>
          <w:szCs w:val="10"/>
        </w:rPr>
      </w:pPr>
    </w:p>
    <w:p w:rsidR="004802FC" w:rsidRPr="006E70B7" w:rsidRDefault="004802FC" w:rsidP="00D252A4">
      <w:pPr>
        <w:spacing w:line="240" w:lineRule="auto"/>
        <w:contextualSpacing/>
        <w:jc w:val="center"/>
        <w:rPr>
          <w:rFonts w:ascii="Helvetica" w:hAnsi="Helvetica"/>
          <w:sz w:val="10"/>
          <w:szCs w:val="10"/>
        </w:rPr>
      </w:pPr>
    </w:p>
    <w:p w:rsidR="000E3433" w:rsidRPr="006E70B7" w:rsidRDefault="000E3433" w:rsidP="00D252A4">
      <w:pPr>
        <w:spacing w:line="240" w:lineRule="auto"/>
        <w:contextualSpacing/>
        <w:jc w:val="center"/>
        <w:rPr>
          <w:rFonts w:ascii="Helvetica" w:hAnsi="Helvetica"/>
        </w:rPr>
      </w:pPr>
      <w:r w:rsidRPr="006E70B7">
        <w:rPr>
          <w:rFonts w:ascii="Helvetica" w:hAnsi="Helvetica"/>
        </w:rPr>
        <w:t>Second stop: Selin's Grove Brewing Company, Selingsgrove</w:t>
      </w:r>
    </w:p>
    <w:p w:rsidR="00501941" w:rsidRPr="006E70B7" w:rsidRDefault="00501941" w:rsidP="00501941">
      <w:pPr>
        <w:jc w:val="center"/>
        <w:rPr>
          <w:rFonts w:ascii="Helvetica" w:hAnsi="Helvetica"/>
        </w:rPr>
      </w:pPr>
      <w:r w:rsidRPr="006E70B7">
        <w:rPr>
          <w:rFonts w:ascii="Helvetica" w:hAnsi="Helvetica"/>
          <w:noProof/>
        </w:rPr>
        <w:drawing>
          <wp:inline distT="0" distB="0" distL="0" distR="0">
            <wp:extent cx="2286000" cy="2286000"/>
            <wp:effectExtent l="0" t="0" r="0" b="0"/>
            <wp:docPr id="6" name="Picture 5" descr="Image result for selin's grove bre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age result for selin's grove brew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96CE0" w:rsidRPr="006E70B7" w:rsidRDefault="00796CE0" w:rsidP="00D252A4">
      <w:pPr>
        <w:spacing w:line="240" w:lineRule="auto"/>
        <w:contextualSpacing/>
        <w:jc w:val="center"/>
        <w:rPr>
          <w:rFonts w:ascii="Helvetica" w:hAnsi="Helvetica"/>
        </w:rPr>
      </w:pPr>
    </w:p>
    <w:p w:rsidR="000E3433" w:rsidRPr="006E70B7" w:rsidRDefault="000E3433" w:rsidP="00D252A4">
      <w:pPr>
        <w:spacing w:line="240" w:lineRule="auto"/>
        <w:contextualSpacing/>
        <w:jc w:val="center"/>
        <w:rPr>
          <w:rFonts w:ascii="Helvetica" w:hAnsi="Helvetica"/>
        </w:rPr>
      </w:pPr>
      <w:r w:rsidRPr="006E70B7">
        <w:rPr>
          <w:rFonts w:ascii="Helvetica" w:hAnsi="Helvetica"/>
        </w:rPr>
        <w:t>Third Stop: Old Forge Brewing Company, Danville</w:t>
      </w:r>
    </w:p>
    <w:p w:rsidR="00501941" w:rsidRPr="006E70B7" w:rsidRDefault="00501941" w:rsidP="00501941">
      <w:pPr>
        <w:jc w:val="center"/>
        <w:rPr>
          <w:rFonts w:ascii="Helvetica" w:hAnsi="Helvetica"/>
        </w:rPr>
      </w:pPr>
      <w:r w:rsidRPr="006E70B7">
        <w:rPr>
          <w:rFonts w:ascii="Helvetica" w:hAnsi="Helvetica"/>
          <w:noProof/>
        </w:rPr>
        <w:drawing>
          <wp:inline distT="0" distB="0" distL="0" distR="0">
            <wp:extent cx="3300743" cy="2286000"/>
            <wp:effectExtent l="0" t="0" r="0" b="0"/>
            <wp:docPr id="7" name="Picture 6" descr="Image result for old forge bre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age result for old forge brew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43" cy="2286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01941" w:rsidRPr="006E70B7" w:rsidRDefault="00501941" w:rsidP="00501941">
      <w:pPr>
        <w:jc w:val="center"/>
        <w:rPr>
          <w:rFonts w:ascii="Helvetica" w:hAnsi="Helvetica"/>
          <w:sz w:val="14"/>
        </w:rPr>
      </w:pPr>
    </w:p>
    <w:p w:rsidR="000E3433" w:rsidRPr="006E70B7" w:rsidRDefault="000E3433" w:rsidP="00D252A4">
      <w:pPr>
        <w:spacing w:line="240" w:lineRule="auto"/>
        <w:contextualSpacing/>
        <w:jc w:val="center"/>
        <w:rPr>
          <w:rFonts w:ascii="Helvetica" w:hAnsi="Helvetica"/>
        </w:rPr>
      </w:pPr>
      <w:r w:rsidRPr="006E70B7">
        <w:rPr>
          <w:rFonts w:ascii="Helvetica" w:hAnsi="Helvetica"/>
        </w:rPr>
        <w:t>Fourth Stop: Turkey Hill Brewing Company, Bloomsburg</w:t>
      </w:r>
    </w:p>
    <w:p w:rsidR="00501941" w:rsidRPr="006E70B7" w:rsidRDefault="00501941" w:rsidP="00501941">
      <w:pPr>
        <w:jc w:val="center"/>
        <w:rPr>
          <w:rFonts w:ascii="Helvetica" w:hAnsi="Helvetica"/>
        </w:rPr>
      </w:pPr>
      <w:r w:rsidRPr="006E70B7">
        <w:rPr>
          <w:rFonts w:ascii="Helvetica" w:hAnsi="Helvetica"/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1821180</wp:posOffset>
            </wp:positionH>
            <wp:positionV relativeFrom="paragraph">
              <wp:posOffset>1294130</wp:posOffset>
            </wp:positionV>
            <wp:extent cx="1079011" cy="914400"/>
            <wp:effectExtent l="0" t="0" r="6985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01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70B7">
        <w:rPr>
          <w:rFonts w:ascii="Helvetica" w:hAnsi="Helvetica"/>
          <w:noProof/>
        </w:rPr>
        <w:drawing>
          <wp:inline distT="0" distB="0" distL="0" distR="0">
            <wp:extent cx="3433991" cy="2286000"/>
            <wp:effectExtent l="0" t="0" r="0" b="0"/>
            <wp:docPr id="8" name="Picture 7" descr="Image result for turkey hill bre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Image result for turkey hill brew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991" cy="2286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01941" w:rsidRPr="006E70B7" w:rsidRDefault="00501941" w:rsidP="00501941">
      <w:pPr>
        <w:jc w:val="center"/>
        <w:rPr>
          <w:rFonts w:ascii="Helvetica" w:hAnsi="Helvetica"/>
          <w:sz w:val="14"/>
        </w:rPr>
      </w:pPr>
    </w:p>
    <w:p w:rsidR="000E3433" w:rsidRPr="006E70B7" w:rsidRDefault="000E3433" w:rsidP="00D252A4">
      <w:pPr>
        <w:spacing w:line="240" w:lineRule="auto"/>
        <w:contextualSpacing/>
        <w:jc w:val="center"/>
        <w:rPr>
          <w:rFonts w:ascii="Helvetica" w:hAnsi="Helvetica"/>
        </w:rPr>
      </w:pPr>
      <w:r w:rsidRPr="006E70B7">
        <w:rPr>
          <w:rFonts w:ascii="Helvetica" w:hAnsi="Helvetica"/>
        </w:rPr>
        <w:t>Final Stop: Berwick Brewing Company, Berwick</w:t>
      </w:r>
    </w:p>
    <w:p w:rsidR="00501941" w:rsidRPr="006E70B7" w:rsidRDefault="00501941" w:rsidP="00501941">
      <w:pPr>
        <w:jc w:val="center"/>
        <w:rPr>
          <w:rFonts w:ascii="Helvetica" w:hAnsi="Helvetica"/>
        </w:rPr>
      </w:pPr>
      <w:r w:rsidRPr="006E70B7">
        <w:rPr>
          <w:rFonts w:ascii="Helvetica" w:hAnsi="Helvetica"/>
          <w:noProof/>
        </w:rPr>
        <w:drawing>
          <wp:inline distT="0" distB="0" distL="0" distR="0">
            <wp:extent cx="2385060" cy="2385060"/>
            <wp:effectExtent l="0" t="0" r="0" b="0"/>
            <wp:docPr id="12" name="Picture 11" descr="Image result for berwick brewing 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Image result for berwick brewing c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85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01941" w:rsidRPr="006E70B7" w:rsidRDefault="00501941" w:rsidP="00501941">
      <w:pPr>
        <w:jc w:val="center"/>
        <w:rPr>
          <w:rFonts w:ascii="Helvetica" w:hAnsi="Helvetica"/>
        </w:rPr>
      </w:pPr>
    </w:p>
    <w:p w:rsidR="00796CE0" w:rsidRPr="006E70B7" w:rsidRDefault="00796CE0" w:rsidP="00501941">
      <w:pPr>
        <w:jc w:val="center"/>
        <w:rPr>
          <w:rFonts w:ascii="Helvetica" w:hAnsi="Helvetica"/>
        </w:rPr>
      </w:pPr>
    </w:p>
    <w:p w:rsidR="00501941" w:rsidRPr="006E70B7" w:rsidRDefault="00501941" w:rsidP="00501941">
      <w:pPr>
        <w:jc w:val="center"/>
        <w:rPr>
          <w:rFonts w:ascii="Helvetica" w:hAnsi="Helvetica"/>
        </w:rPr>
      </w:pPr>
    </w:p>
    <w:p w:rsidR="00000197" w:rsidRPr="006E70B7" w:rsidRDefault="000E3433" w:rsidP="00796CE0">
      <w:pPr>
        <w:spacing w:line="240" w:lineRule="auto"/>
        <w:contextualSpacing/>
        <w:jc w:val="center"/>
        <w:rPr>
          <w:rFonts w:ascii="Helvetica" w:hAnsi="Helvetica"/>
        </w:rPr>
      </w:pPr>
      <w:r w:rsidRPr="006E70B7">
        <w:rPr>
          <w:rFonts w:ascii="Helvetica" w:hAnsi="Helvetica"/>
        </w:rPr>
        <w:t>Return to Indian Head Campground at 6:15pm- in time for dinner!</w:t>
      </w:r>
    </w:p>
    <w:p w:rsidR="00501941" w:rsidRPr="006E70B7" w:rsidRDefault="00501941" w:rsidP="00501941">
      <w:pPr>
        <w:jc w:val="center"/>
        <w:rPr>
          <w:rFonts w:ascii="Helvetica" w:hAnsi="Helvetica"/>
        </w:rPr>
      </w:pPr>
      <w:r w:rsidRPr="006E70B7">
        <w:rPr>
          <w:rFonts w:ascii="Helvetica" w:hAnsi="Helvetica"/>
          <w:noProof/>
        </w:rPr>
        <w:drawing>
          <wp:inline distT="0" distB="0" distL="0" distR="0">
            <wp:extent cx="3065825" cy="2286000"/>
            <wp:effectExtent l="0" t="0" r="1270" b="0"/>
            <wp:docPr id="13" name="Picture 12" descr="Image result for indian head recreational camp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Image result for indian head recreational camp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25" cy="2286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96CE0" w:rsidRPr="006E70B7" w:rsidRDefault="00796CE0" w:rsidP="00501941">
      <w:pPr>
        <w:jc w:val="center"/>
        <w:rPr>
          <w:rFonts w:ascii="Helvetica" w:hAnsi="Helvetica"/>
        </w:rPr>
      </w:pPr>
    </w:p>
    <w:sectPr w:rsidR="00796CE0" w:rsidRPr="006E70B7" w:rsidSect="00472D7B">
      <w:pgSz w:w="12240" w:h="15840"/>
      <w:pgMar w:top="720" w:right="720" w:bottom="720" w:left="72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20"/>
  <w:characterSpacingControl w:val="doNotCompress"/>
  <w:compat/>
  <w:rsids>
    <w:rsidRoot w:val="00B942F5"/>
    <w:rsid w:val="00000197"/>
    <w:rsid w:val="000E3433"/>
    <w:rsid w:val="00237E7B"/>
    <w:rsid w:val="00302EA5"/>
    <w:rsid w:val="0035554A"/>
    <w:rsid w:val="00362D45"/>
    <w:rsid w:val="003E670E"/>
    <w:rsid w:val="00472D7B"/>
    <w:rsid w:val="004802FC"/>
    <w:rsid w:val="00501941"/>
    <w:rsid w:val="006E70B7"/>
    <w:rsid w:val="007317ED"/>
    <w:rsid w:val="00796CE0"/>
    <w:rsid w:val="007A6384"/>
    <w:rsid w:val="007F4FE6"/>
    <w:rsid w:val="009F0A6E"/>
    <w:rsid w:val="00B942F5"/>
    <w:rsid w:val="00C439A3"/>
    <w:rsid w:val="00C976BE"/>
    <w:rsid w:val="00D252A4"/>
    <w:rsid w:val="00FA1580"/>
    <w:rsid w:val="00FD72FC"/>
    <w:rsid w:val="00FF2656"/>
  </w:rsids>
  <m:mathPr>
    <m:mathFont m:val="Aatrix OCR A Extended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0A6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942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942F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6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96</Words>
  <Characters>550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Mathematical Society</Company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G. Enos</dc:creator>
  <cp:keywords/>
  <dc:description/>
  <cp:lastModifiedBy>David Decoteau</cp:lastModifiedBy>
  <cp:revision>3</cp:revision>
  <dcterms:created xsi:type="dcterms:W3CDTF">2017-01-20T15:10:00Z</dcterms:created>
  <dcterms:modified xsi:type="dcterms:W3CDTF">2017-01-21T17:34:00Z</dcterms:modified>
</cp:coreProperties>
</file>